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F2" w:rsidRDefault="000149F2" w:rsidP="000149F2">
      <w:pPr>
        <w:rPr>
          <w:rFonts w:ascii="Times New Roman" w:hAnsi="Times New Roman" w:cs="Times New Roman"/>
          <w:b/>
          <w:sz w:val="28"/>
          <w:szCs w:val="28"/>
        </w:rPr>
      </w:pPr>
      <w:r w:rsidRPr="000149F2">
        <w:rPr>
          <w:rFonts w:ascii="Times New Roman" w:hAnsi="Times New Roman" w:cs="Times New Roman"/>
          <w:b/>
          <w:sz w:val="28"/>
          <w:szCs w:val="28"/>
        </w:rPr>
        <w:t>Учебная дисциплина ОП.04 «Основы физиологии кожи и волос»</w:t>
      </w:r>
    </w:p>
    <w:p w:rsidR="000149F2" w:rsidRPr="000149F2" w:rsidRDefault="000149F2" w:rsidP="000149F2">
      <w:pPr>
        <w:rPr>
          <w:rFonts w:ascii="Times New Roman" w:hAnsi="Times New Roman" w:cs="Times New Roman"/>
          <w:b/>
          <w:sz w:val="28"/>
          <w:szCs w:val="28"/>
        </w:rPr>
      </w:pPr>
    </w:p>
    <w:p w:rsidR="00E62457" w:rsidRDefault="000149F2" w:rsidP="004864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Практическое занятие</w:t>
      </w:r>
    </w:p>
    <w:p w:rsidR="004864CB" w:rsidRDefault="004864CB" w:rsidP="004864C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4864CB">
        <w:rPr>
          <w:rFonts w:ascii="Times New Roman" w:hAnsi="Times New Roman" w:cs="Times New Roman"/>
          <w:sz w:val="28"/>
          <w:szCs w:val="28"/>
        </w:rPr>
        <w:t>Определение типов кожи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864CB" w:rsidRDefault="000149F2" w:rsidP="004864CB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Цель</w:t>
      </w:r>
      <w:r w:rsidR="004864CB">
        <w:rPr>
          <w:rFonts w:ascii="Times New Roman" w:hAnsi="Times New Roman" w:cs="Times New Roman"/>
          <w:b/>
          <w:sz w:val="32"/>
          <w:szCs w:val="32"/>
        </w:rPr>
        <w:t>:</w:t>
      </w:r>
      <w:r w:rsidR="004864CB" w:rsidRPr="00486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4864CB" w:rsidRDefault="000149F2" w:rsidP="004864CB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</w:t>
      </w:r>
      <w:r w:rsidR="004864CB" w:rsidRPr="003369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4864CB" w:rsidRPr="003369A5" w:rsidRDefault="004864CB" w:rsidP="004864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r w:rsidRPr="003369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понятия о типах кожи и научить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33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еделять их</w:t>
      </w:r>
      <w:r w:rsidRPr="0033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864CB" w:rsidRDefault="004864CB" w:rsidP="004864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369A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знания, умения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навыки по уходу за кожей</w:t>
      </w:r>
      <w:r w:rsidRPr="003369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369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0149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</w:t>
      </w:r>
      <w:proofErr w:type="gramEnd"/>
      <w:r w:rsidRPr="003369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4864CB" w:rsidRDefault="004864CB" w:rsidP="004864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36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самостоятельность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369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привить студентам</w:t>
      </w:r>
      <w:r w:rsidRPr="0033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исследовательской работы.</w:t>
      </w:r>
    </w:p>
    <w:p w:rsidR="004864CB" w:rsidRDefault="000149F2" w:rsidP="004864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</w:t>
      </w:r>
      <w:r w:rsidR="004864CB" w:rsidRPr="003369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4864CB" w:rsidRDefault="004864CB" w:rsidP="004864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A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3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формированию вкуса, опрятности. </w:t>
      </w:r>
    </w:p>
    <w:p w:rsidR="008569A4" w:rsidRDefault="004864CB" w:rsidP="008569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кожи</w:t>
      </w:r>
      <w:r w:rsidR="001A46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369A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мультимедийная установка,</w:t>
      </w:r>
      <w:r w:rsidRPr="003369A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3369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тесты.</w:t>
      </w:r>
    </w:p>
    <w:p w:rsidR="008569A4" w:rsidRPr="008569A4" w:rsidRDefault="001A46EE" w:rsidP="008569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856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46EE" w:rsidRPr="004D6D3D" w:rsidRDefault="001A46EE" w:rsidP="004D6D3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D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физиологии кожи и волос: учебное пособие для нач. проф. образования/ Е.А.Соколова, М.: Издательский центр</w:t>
      </w:r>
      <w:r w:rsidR="0001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«Академия», 2017</w:t>
      </w:r>
      <w:r w:rsidR="008569A4" w:rsidRPr="004D6D3D">
        <w:rPr>
          <w:rFonts w:ascii="Times New Roman" w:eastAsia="Times New Roman" w:hAnsi="Times New Roman" w:cs="Times New Roman"/>
          <w:sz w:val="24"/>
          <w:szCs w:val="24"/>
          <w:lang w:eastAsia="ru-RU"/>
        </w:rPr>
        <w:t>, 176 стр.;</w:t>
      </w:r>
    </w:p>
    <w:p w:rsidR="004D6D3D" w:rsidRDefault="004D6D3D" w:rsidP="004D6D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Зверев Н. Д., Книга для чтения по анатомии, физиологии, гигиене. Москва 2003. </w:t>
      </w:r>
    </w:p>
    <w:p w:rsidR="005F72A7" w:rsidRPr="005F72A7" w:rsidRDefault="005F72A7" w:rsidP="005F72A7">
      <w:pPr>
        <w:pStyle w:val="a3"/>
        <w:numPr>
          <w:ilvl w:val="0"/>
          <w:numId w:val="1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F72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http://www.nedug.ru/lib/lit/cosmet/02apr/cosmet183/cosmet.htm</w:t>
      </w:r>
    </w:p>
    <w:p w:rsidR="004864CB" w:rsidRDefault="004D6D3D" w:rsidP="004864C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работы:</w:t>
      </w:r>
    </w:p>
    <w:p w:rsidR="004D6D3D" w:rsidRDefault="004D6D3D" w:rsidP="004864CB">
      <w:pPr>
        <w:rPr>
          <w:rFonts w:ascii="Times New Roman" w:hAnsi="Times New Roman" w:cs="Times New Roman"/>
          <w:sz w:val="28"/>
          <w:szCs w:val="28"/>
        </w:rPr>
      </w:pPr>
    </w:p>
    <w:p w:rsidR="004D6D3D" w:rsidRDefault="004D6D3D" w:rsidP="004D6D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типы кожи, основные признаки типов кожи.</w:t>
      </w:r>
    </w:p>
    <w:p w:rsidR="004D6D3D" w:rsidRDefault="004D6D3D" w:rsidP="004D6D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410"/>
        <w:gridCol w:w="2693"/>
        <w:gridCol w:w="2942"/>
      </w:tblGrid>
      <w:tr w:rsidR="004D6D3D" w:rsidTr="004D6D3D">
        <w:tc>
          <w:tcPr>
            <w:tcW w:w="806" w:type="dxa"/>
          </w:tcPr>
          <w:p w:rsidR="004D6D3D" w:rsidRPr="004D6D3D" w:rsidRDefault="004D6D3D" w:rsidP="004D6D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D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4D6D3D" w:rsidRPr="004D6D3D" w:rsidRDefault="004D6D3D" w:rsidP="004D6D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D3D">
              <w:rPr>
                <w:rFonts w:ascii="Times New Roman" w:hAnsi="Times New Roman" w:cs="Times New Roman"/>
                <w:sz w:val="24"/>
                <w:szCs w:val="24"/>
              </w:rPr>
              <w:t>Тип кожи</w:t>
            </w:r>
          </w:p>
        </w:tc>
        <w:tc>
          <w:tcPr>
            <w:tcW w:w="2693" w:type="dxa"/>
          </w:tcPr>
          <w:p w:rsidR="004D6D3D" w:rsidRPr="004D6D3D" w:rsidRDefault="004D6D3D" w:rsidP="004D6D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D3D">
              <w:rPr>
                <w:rFonts w:ascii="Times New Roman" w:hAnsi="Times New Roman" w:cs="Times New Roman"/>
                <w:sz w:val="24"/>
                <w:szCs w:val="24"/>
              </w:rPr>
              <w:t>Основные признаки</w:t>
            </w:r>
          </w:p>
        </w:tc>
        <w:tc>
          <w:tcPr>
            <w:tcW w:w="2942" w:type="dxa"/>
          </w:tcPr>
          <w:p w:rsidR="004D6D3D" w:rsidRPr="004D6D3D" w:rsidRDefault="004D6D3D" w:rsidP="004D6D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D3D">
              <w:rPr>
                <w:rFonts w:ascii="Times New Roman" w:hAnsi="Times New Roman" w:cs="Times New Roman"/>
                <w:sz w:val="24"/>
                <w:szCs w:val="24"/>
              </w:rPr>
              <w:t>Рекомендации по уходу за кожей</w:t>
            </w:r>
          </w:p>
        </w:tc>
      </w:tr>
      <w:tr w:rsidR="004D6D3D" w:rsidTr="004D6D3D">
        <w:tc>
          <w:tcPr>
            <w:tcW w:w="806" w:type="dxa"/>
          </w:tcPr>
          <w:p w:rsidR="004D6D3D" w:rsidRPr="004D6D3D" w:rsidRDefault="004D6D3D" w:rsidP="004D6D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D6D3D" w:rsidRPr="004D6D3D" w:rsidRDefault="004D6D3D" w:rsidP="004D6D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6D3D" w:rsidRPr="004D6D3D" w:rsidRDefault="004D6D3D" w:rsidP="004D6D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4D6D3D" w:rsidRPr="004D6D3D" w:rsidRDefault="004D6D3D" w:rsidP="004D6D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D6D3D" w:rsidTr="004D6D3D">
        <w:tc>
          <w:tcPr>
            <w:tcW w:w="806" w:type="dxa"/>
          </w:tcPr>
          <w:p w:rsidR="004D6D3D" w:rsidRPr="004D6D3D" w:rsidRDefault="004D6D3D" w:rsidP="004D6D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D6D3D" w:rsidRPr="004D6D3D" w:rsidRDefault="004D6D3D" w:rsidP="004D6D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6D3D" w:rsidRPr="004D6D3D" w:rsidRDefault="004D6D3D" w:rsidP="004D6D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4D6D3D" w:rsidRPr="004D6D3D" w:rsidRDefault="004D6D3D" w:rsidP="004D6D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D6D3D" w:rsidTr="004D6D3D">
        <w:tc>
          <w:tcPr>
            <w:tcW w:w="806" w:type="dxa"/>
          </w:tcPr>
          <w:p w:rsidR="004D6D3D" w:rsidRPr="004D6D3D" w:rsidRDefault="004D6D3D" w:rsidP="004D6D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D6D3D" w:rsidRPr="004D6D3D" w:rsidRDefault="004D6D3D" w:rsidP="004D6D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6D3D" w:rsidRPr="004D6D3D" w:rsidRDefault="004D6D3D" w:rsidP="004D6D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4D6D3D" w:rsidRPr="004D6D3D" w:rsidRDefault="004D6D3D" w:rsidP="004D6D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D6D3D" w:rsidTr="004D6D3D">
        <w:tc>
          <w:tcPr>
            <w:tcW w:w="806" w:type="dxa"/>
          </w:tcPr>
          <w:p w:rsidR="004D6D3D" w:rsidRPr="004D6D3D" w:rsidRDefault="004D6D3D" w:rsidP="004D6D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D6D3D" w:rsidRPr="004D6D3D" w:rsidRDefault="004D6D3D" w:rsidP="004D6D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6D3D" w:rsidRPr="004D6D3D" w:rsidRDefault="004D6D3D" w:rsidP="004D6D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4D6D3D" w:rsidRPr="004D6D3D" w:rsidRDefault="004D6D3D" w:rsidP="004D6D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D6D3D" w:rsidRDefault="004D6D3D" w:rsidP="004D6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D6D3D" w:rsidRDefault="005F72A7" w:rsidP="004D6D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Используя, </w:t>
      </w:r>
      <w:r w:rsidR="004D6D3D">
        <w:rPr>
          <w:rFonts w:ascii="Times New Roman" w:hAnsi="Times New Roman" w:cs="Times New Roman"/>
          <w:sz w:val="28"/>
          <w:szCs w:val="28"/>
        </w:rPr>
        <w:t>данные таблицы и Приложение 1 определите свой тип кожи.</w:t>
      </w:r>
    </w:p>
    <w:p w:rsidR="005F72A7" w:rsidRDefault="005F72A7" w:rsidP="004D6D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целью парикмахер проводит диагностику кожи, определяя её тип?</w:t>
      </w:r>
    </w:p>
    <w:p w:rsidR="005F72A7" w:rsidRDefault="005F72A7" w:rsidP="004D6D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5F72A7" w:rsidRPr="005F72A7" w:rsidRDefault="005F72A7" w:rsidP="005F72A7"/>
    <w:p w:rsidR="005F72A7" w:rsidRPr="005F72A7" w:rsidRDefault="005F72A7" w:rsidP="005F72A7"/>
    <w:p w:rsidR="000149F2" w:rsidRPr="00CA3900" w:rsidRDefault="000149F2" w:rsidP="000149F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CA39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Преподаватель </w:t>
      </w:r>
      <w:proofErr w:type="spellStart"/>
      <w:r w:rsidRPr="00CA3900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Мардаровская</w:t>
      </w:r>
      <w:proofErr w:type="spellEnd"/>
      <w:r w:rsidRPr="00CA39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И.В.</w:t>
      </w:r>
    </w:p>
    <w:p w:rsidR="005F72A7" w:rsidRPr="005F72A7" w:rsidRDefault="005F72A7" w:rsidP="005F72A7"/>
    <w:p w:rsidR="005F72A7" w:rsidRPr="005F72A7" w:rsidRDefault="005F72A7" w:rsidP="005F72A7"/>
    <w:p w:rsidR="005F72A7" w:rsidRPr="005F72A7" w:rsidRDefault="005F72A7" w:rsidP="005F72A7"/>
    <w:p w:rsidR="005F72A7" w:rsidRPr="005F72A7" w:rsidRDefault="005F72A7" w:rsidP="005F72A7"/>
    <w:p w:rsidR="005F72A7" w:rsidRPr="005F72A7" w:rsidRDefault="005F72A7" w:rsidP="005F72A7"/>
    <w:p w:rsidR="005F72A7" w:rsidRPr="005F72A7" w:rsidRDefault="005F72A7" w:rsidP="005F72A7"/>
    <w:p w:rsidR="005F72A7" w:rsidRPr="005F72A7" w:rsidRDefault="005F72A7" w:rsidP="005F72A7"/>
    <w:p w:rsidR="005F72A7" w:rsidRPr="005F72A7" w:rsidRDefault="005F72A7" w:rsidP="005F72A7"/>
    <w:p w:rsidR="005F72A7" w:rsidRDefault="005F72A7" w:rsidP="005F72A7"/>
    <w:p w:rsidR="005F72A7" w:rsidRDefault="005F72A7" w:rsidP="005F72A7"/>
    <w:p w:rsidR="005F72A7" w:rsidRDefault="005F72A7" w:rsidP="005F72A7">
      <w:bookmarkStart w:id="0" w:name="_GoBack"/>
      <w:bookmarkEnd w:id="0"/>
    </w:p>
    <w:p w:rsidR="0044194A" w:rsidRPr="00CA3900" w:rsidRDefault="000149F2" w:rsidP="00441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ПРАКТИЧЕСКОЕ  ЗАНЯТИЕ </w:t>
      </w:r>
    </w:p>
    <w:p w:rsidR="0044194A" w:rsidRDefault="0044194A" w:rsidP="0044194A">
      <w:pPr>
        <w:rPr>
          <w:rFonts w:ascii="Times New Roman" w:hAnsi="Times New Roman" w:cs="Times New Roman"/>
          <w:sz w:val="24"/>
          <w:szCs w:val="24"/>
        </w:rPr>
      </w:pPr>
    </w:p>
    <w:p w:rsidR="005F72A7" w:rsidRDefault="005F72A7" w:rsidP="005F72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5F72A7" w:rsidRDefault="005F72A7" w:rsidP="005F72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2A7" w:rsidRDefault="005F72A7" w:rsidP="005F7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11E4F">
        <w:rPr>
          <w:rFonts w:ascii="Times New Roman" w:hAnsi="Times New Roman" w:cs="Times New Roman"/>
          <w:sz w:val="24"/>
          <w:szCs w:val="24"/>
        </w:rPr>
        <w:t>ТЕСТ НА ОПРЕДЕЛЕНИЕ ТИПА КОЖИ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72A7" w:rsidRDefault="005F72A7" w:rsidP="005F72A7">
      <w:pPr>
        <w:rPr>
          <w:rFonts w:ascii="Times New Roman" w:hAnsi="Times New Roman" w:cs="Times New Roman"/>
          <w:sz w:val="24"/>
          <w:szCs w:val="24"/>
        </w:rPr>
      </w:pPr>
    </w:p>
    <w:p w:rsidR="005F72A7" w:rsidRDefault="005F72A7" w:rsidP="005F72A7">
      <w:pPr>
        <w:rPr>
          <w:rFonts w:ascii="Times New Roman" w:hAnsi="Times New Roman" w:cs="Times New Roman"/>
          <w:sz w:val="24"/>
          <w:szCs w:val="24"/>
        </w:rPr>
      </w:pPr>
      <w:r w:rsidRPr="00611E4F">
        <w:rPr>
          <w:rFonts w:ascii="Times New Roman" w:hAnsi="Times New Roman" w:cs="Times New Roman"/>
          <w:sz w:val="24"/>
          <w:szCs w:val="24"/>
        </w:rPr>
        <w:tab/>
        <w:t>Ответьте на вопросы и просуммируйте полученные баллы.</w:t>
      </w:r>
    </w:p>
    <w:p w:rsidR="005F72A7" w:rsidRPr="00611E4F" w:rsidRDefault="005F72A7" w:rsidP="005F72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708"/>
      </w:tblGrid>
      <w:tr w:rsidR="005F72A7" w:rsidTr="002D2E07">
        <w:tc>
          <w:tcPr>
            <w:tcW w:w="7905" w:type="dxa"/>
          </w:tcPr>
          <w:p w:rsidR="005F72A7" w:rsidRPr="00EF768C" w:rsidRDefault="005F72A7" w:rsidP="002D2E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44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вы охарактеризуете состояние кожи после умывания?</w:t>
            </w:r>
          </w:p>
        </w:tc>
        <w:tc>
          <w:tcPr>
            <w:tcW w:w="708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A7" w:rsidTr="002D2E07">
        <w:tc>
          <w:tcPr>
            <w:tcW w:w="7905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а) Чувство комфорта и чистоты</w:t>
            </w:r>
          </w:p>
        </w:tc>
        <w:tc>
          <w:tcPr>
            <w:tcW w:w="708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2A7" w:rsidTr="002D2E07">
        <w:tc>
          <w:tcPr>
            <w:tcW w:w="7905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б) Ощущение "</w:t>
            </w:r>
            <w:proofErr w:type="spellStart"/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стянутости</w:t>
            </w:r>
            <w:proofErr w:type="spellEnd"/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" в основном в области щек</w:t>
            </w:r>
          </w:p>
        </w:tc>
        <w:tc>
          <w:tcPr>
            <w:tcW w:w="708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72A7" w:rsidTr="002D2E07">
        <w:tc>
          <w:tcPr>
            <w:tcW w:w="7905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в) Очень редко возникает чувство "</w:t>
            </w:r>
            <w:proofErr w:type="spellStart"/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стянутости</w:t>
            </w:r>
            <w:proofErr w:type="spellEnd"/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72A7" w:rsidTr="002D2E07">
        <w:tc>
          <w:tcPr>
            <w:tcW w:w="7905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г) Ощущение "</w:t>
            </w:r>
            <w:proofErr w:type="spellStart"/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стянутости</w:t>
            </w:r>
            <w:proofErr w:type="spellEnd"/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", сухости кожи по всему лицу</w:t>
            </w:r>
          </w:p>
        </w:tc>
        <w:tc>
          <w:tcPr>
            <w:tcW w:w="708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72A7" w:rsidTr="002D2E07">
        <w:tc>
          <w:tcPr>
            <w:tcW w:w="7905" w:type="dxa"/>
          </w:tcPr>
          <w:p w:rsidR="005F72A7" w:rsidRPr="00EF768C" w:rsidRDefault="005F72A7" w:rsidP="002D2E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0E5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Насколько выражены поры на Вашем лице?</w:t>
            </w:r>
          </w:p>
        </w:tc>
        <w:tc>
          <w:tcPr>
            <w:tcW w:w="708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A7" w:rsidTr="002D2E07">
        <w:tc>
          <w:tcPr>
            <w:tcW w:w="7905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а) Хорошо заметны по всей поверхности лица, расширены</w:t>
            </w:r>
          </w:p>
        </w:tc>
        <w:tc>
          <w:tcPr>
            <w:tcW w:w="708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2A7" w:rsidTr="002D2E07">
        <w:tc>
          <w:tcPr>
            <w:tcW w:w="7905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б) Поры более заметны в области Т-зоны (лоб, крылья носа,   подбородок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72A7" w:rsidTr="002D2E07">
        <w:tc>
          <w:tcPr>
            <w:tcW w:w="7905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в) Маленькие</w:t>
            </w:r>
          </w:p>
        </w:tc>
        <w:tc>
          <w:tcPr>
            <w:tcW w:w="708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72A7" w:rsidTr="002D2E07">
        <w:tc>
          <w:tcPr>
            <w:tcW w:w="7905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г) Почти незаметны</w:t>
            </w:r>
          </w:p>
        </w:tc>
        <w:tc>
          <w:tcPr>
            <w:tcW w:w="708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72A7" w:rsidTr="002D2E07">
        <w:tc>
          <w:tcPr>
            <w:tcW w:w="7905" w:type="dxa"/>
          </w:tcPr>
          <w:p w:rsidR="005F72A7" w:rsidRPr="00EF768C" w:rsidRDefault="005F72A7" w:rsidP="002D2E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0E5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часто у Вас на лице появляются прыщи и угри?</w:t>
            </w:r>
          </w:p>
        </w:tc>
        <w:tc>
          <w:tcPr>
            <w:tcW w:w="708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A7" w:rsidTr="002D2E07">
        <w:tc>
          <w:tcPr>
            <w:tcW w:w="7905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а) Достаточно часто</w:t>
            </w:r>
          </w:p>
        </w:tc>
        <w:tc>
          <w:tcPr>
            <w:tcW w:w="708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2A7" w:rsidTr="002D2E07">
        <w:tc>
          <w:tcPr>
            <w:tcW w:w="7905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б) Чаще всего в области Т-зоны</w:t>
            </w:r>
          </w:p>
        </w:tc>
        <w:tc>
          <w:tcPr>
            <w:tcW w:w="708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72A7" w:rsidTr="002D2E07">
        <w:tc>
          <w:tcPr>
            <w:tcW w:w="7905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в) Как правило, 1 раз в месяц</w:t>
            </w:r>
          </w:p>
        </w:tc>
        <w:tc>
          <w:tcPr>
            <w:tcW w:w="708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72A7" w:rsidTr="002D2E07">
        <w:tc>
          <w:tcPr>
            <w:tcW w:w="7905" w:type="dxa"/>
          </w:tcPr>
          <w:p w:rsidR="005F72A7" w:rsidRPr="00611E4F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г) Практически никогда</w:t>
            </w:r>
          </w:p>
        </w:tc>
        <w:tc>
          <w:tcPr>
            <w:tcW w:w="708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72A7" w:rsidTr="002D2E07">
        <w:tc>
          <w:tcPr>
            <w:tcW w:w="7905" w:type="dxa"/>
          </w:tcPr>
          <w:p w:rsidR="005F72A7" w:rsidRPr="00EF768C" w:rsidRDefault="005F72A7" w:rsidP="002D2E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0E5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Склонна ли ваша кожа к шелушению?</w:t>
            </w:r>
          </w:p>
        </w:tc>
        <w:tc>
          <w:tcPr>
            <w:tcW w:w="708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A7" w:rsidTr="002D2E07">
        <w:tc>
          <w:tcPr>
            <w:tcW w:w="7905" w:type="dxa"/>
          </w:tcPr>
          <w:p w:rsidR="005F72A7" w:rsidRPr="00611E4F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а) Практически никогда</w:t>
            </w:r>
          </w:p>
        </w:tc>
        <w:tc>
          <w:tcPr>
            <w:tcW w:w="708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2A7" w:rsidTr="002D2E07">
        <w:tc>
          <w:tcPr>
            <w:tcW w:w="7905" w:type="dxa"/>
          </w:tcPr>
          <w:p w:rsidR="005F72A7" w:rsidRPr="00611E4F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б) Иногда на щеках</w:t>
            </w:r>
          </w:p>
        </w:tc>
        <w:tc>
          <w:tcPr>
            <w:tcW w:w="708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72A7" w:rsidTr="002D2E07">
        <w:tc>
          <w:tcPr>
            <w:tcW w:w="7905" w:type="dxa"/>
          </w:tcPr>
          <w:p w:rsidR="005F72A7" w:rsidRPr="00611E4F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б) Иногда на щеках</w:t>
            </w:r>
          </w:p>
        </w:tc>
        <w:tc>
          <w:tcPr>
            <w:tcW w:w="708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72A7" w:rsidTr="002D2E07">
        <w:tc>
          <w:tcPr>
            <w:tcW w:w="7905" w:type="dxa"/>
          </w:tcPr>
          <w:p w:rsidR="005F72A7" w:rsidRPr="00611E4F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г) Часто</w:t>
            </w:r>
          </w:p>
        </w:tc>
        <w:tc>
          <w:tcPr>
            <w:tcW w:w="708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72A7" w:rsidTr="002D2E07">
        <w:tc>
          <w:tcPr>
            <w:tcW w:w="7905" w:type="dxa"/>
          </w:tcPr>
          <w:p w:rsidR="005F72A7" w:rsidRPr="00EF768C" w:rsidRDefault="005F72A7" w:rsidP="002D2E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Pr="000E5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выглядит Ваша кожа к полудню?</w:t>
            </w:r>
          </w:p>
        </w:tc>
        <w:tc>
          <w:tcPr>
            <w:tcW w:w="708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A7" w:rsidTr="002D2E07">
        <w:tc>
          <w:tcPr>
            <w:tcW w:w="7905" w:type="dxa"/>
          </w:tcPr>
          <w:p w:rsidR="005F72A7" w:rsidRPr="00611E4F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а) Жирный блеск по всей поверхности лица</w:t>
            </w:r>
          </w:p>
        </w:tc>
        <w:tc>
          <w:tcPr>
            <w:tcW w:w="708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2A7" w:rsidTr="002D2E07">
        <w:tc>
          <w:tcPr>
            <w:tcW w:w="7905" w:type="dxa"/>
          </w:tcPr>
          <w:p w:rsidR="005F72A7" w:rsidRPr="00611E4F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б) Жирный блеск в области носа и лба</w:t>
            </w:r>
          </w:p>
        </w:tc>
        <w:tc>
          <w:tcPr>
            <w:tcW w:w="708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72A7" w:rsidTr="002D2E07">
        <w:tc>
          <w:tcPr>
            <w:tcW w:w="7905" w:type="dxa"/>
          </w:tcPr>
          <w:p w:rsidR="005F72A7" w:rsidRPr="00611E4F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в) Ни сухой, ни жирной</w:t>
            </w:r>
          </w:p>
        </w:tc>
        <w:tc>
          <w:tcPr>
            <w:tcW w:w="708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72A7" w:rsidTr="002D2E07">
        <w:tc>
          <w:tcPr>
            <w:tcW w:w="7905" w:type="dxa"/>
          </w:tcPr>
          <w:p w:rsidR="005F72A7" w:rsidRPr="00611E4F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г) Матовая, никогда не блестит</w:t>
            </w:r>
          </w:p>
        </w:tc>
        <w:tc>
          <w:tcPr>
            <w:tcW w:w="708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72A7" w:rsidTr="002D2E07">
        <w:tc>
          <w:tcPr>
            <w:tcW w:w="7905" w:type="dxa"/>
          </w:tcPr>
          <w:p w:rsidR="005F72A7" w:rsidRPr="00EF768C" w:rsidRDefault="005F72A7" w:rsidP="002D2E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Pr="000E5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Меняется ли состояние Вашей кожи в зависимости от времени года?</w:t>
            </w:r>
          </w:p>
        </w:tc>
        <w:tc>
          <w:tcPr>
            <w:tcW w:w="708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A7" w:rsidTr="002D2E07">
        <w:tc>
          <w:tcPr>
            <w:tcW w:w="7905" w:type="dxa"/>
          </w:tcPr>
          <w:p w:rsidR="005F72A7" w:rsidRPr="00611E4F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а) Кожа всегда кажется жирной, летом чаще возникают прыщи и угри</w:t>
            </w:r>
          </w:p>
        </w:tc>
        <w:tc>
          <w:tcPr>
            <w:tcW w:w="708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2A7" w:rsidTr="002D2E07">
        <w:tc>
          <w:tcPr>
            <w:tcW w:w="7905" w:type="dxa"/>
          </w:tcPr>
          <w:p w:rsidR="005F72A7" w:rsidRPr="00611E4F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б) Кожа летом более жирная, чем зимой</w:t>
            </w:r>
          </w:p>
        </w:tc>
        <w:tc>
          <w:tcPr>
            <w:tcW w:w="708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72A7" w:rsidTr="002D2E07">
        <w:tc>
          <w:tcPr>
            <w:tcW w:w="7905" w:type="dxa"/>
          </w:tcPr>
          <w:p w:rsidR="005F72A7" w:rsidRPr="00611E4F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в) Кожа хорошо переносит жару и холод</w:t>
            </w:r>
          </w:p>
        </w:tc>
        <w:tc>
          <w:tcPr>
            <w:tcW w:w="708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72A7" w:rsidTr="002D2E07">
        <w:tc>
          <w:tcPr>
            <w:tcW w:w="7905" w:type="dxa"/>
          </w:tcPr>
          <w:p w:rsidR="005F72A7" w:rsidRPr="00611E4F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г) Кожа чувствительна к перемене погоды, особенно к холоду</w:t>
            </w:r>
          </w:p>
        </w:tc>
        <w:tc>
          <w:tcPr>
            <w:tcW w:w="708" w:type="dxa"/>
          </w:tcPr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F72A7" w:rsidRPr="00611E4F" w:rsidRDefault="005F72A7" w:rsidP="005F72A7">
      <w:pPr>
        <w:rPr>
          <w:rFonts w:ascii="Times New Roman" w:hAnsi="Times New Roman" w:cs="Times New Roman"/>
          <w:sz w:val="24"/>
          <w:szCs w:val="24"/>
        </w:rPr>
      </w:pPr>
    </w:p>
    <w:p w:rsidR="005F72A7" w:rsidRPr="00611E4F" w:rsidRDefault="005F72A7" w:rsidP="005F72A7">
      <w:pPr>
        <w:rPr>
          <w:rFonts w:ascii="Times New Roman" w:hAnsi="Times New Roman" w:cs="Times New Roman"/>
          <w:sz w:val="24"/>
          <w:szCs w:val="24"/>
        </w:rPr>
      </w:pPr>
      <w:r w:rsidRPr="00611E4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F72A7" w:rsidTr="002D2E07">
        <w:tc>
          <w:tcPr>
            <w:tcW w:w="5245" w:type="dxa"/>
          </w:tcPr>
          <w:p w:rsidR="005F72A7" w:rsidRPr="00611E4F" w:rsidRDefault="005F72A7" w:rsidP="002D2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Определите тип Вашей кожи:</w:t>
            </w:r>
          </w:p>
          <w:p w:rsidR="005F72A7" w:rsidRPr="00611E4F" w:rsidRDefault="005F72A7" w:rsidP="002D2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E4F">
              <w:rPr>
                <w:rFonts w:ascii="Times New Roman" w:hAnsi="Times New Roman" w:cs="Times New Roman"/>
                <w:sz w:val="24"/>
                <w:szCs w:val="24"/>
              </w:rPr>
              <w:t xml:space="preserve">6-9 баллов - </w:t>
            </w:r>
            <w:proofErr w:type="gramStart"/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Жирная</w:t>
            </w:r>
            <w:proofErr w:type="gramEnd"/>
            <w:r w:rsidRPr="00611E4F">
              <w:rPr>
                <w:rFonts w:ascii="Times New Roman" w:hAnsi="Times New Roman" w:cs="Times New Roman"/>
                <w:sz w:val="24"/>
                <w:szCs w:val="24"/>
              </w:rPr>
              <w:t xml:space="preserve"> и/или проблемная</w:t>
            </w:r>
          </w:p>
          <w:p w:rsidR="005F72A7" w:rsidRPr="00611E4F" w:rsidRDefault="005F72A7" w:rsidP="002D2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E4F">
              <w:rPr>
                <w:rFonts w:ascii="Times New Roman" w:hAnsi="Times New Roman" w:cs="Times New Roman"/>
                <w:sz w:val="24"/>
                <w:szCs w:val="24"/>
              </w:rPr>
              <w:t xml:space="preserve">10-16 баллов - </w:t>
            </w:r>
            <w:proofErr w:type="gramStart"/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  <w:proofErr w:type="gramEnd"/>
            <w:r w:rsidRPr="00611E4F">
              <w:rPr>
                <w:rFonts w:ascii="Times New Roman" w:hAnsi="Times New Roman" w:cs="Times New Roman"/>
                <w:sz w:val="24"/>
                <w:szCs w:val="24"/>
              </w:rPr>
              <w:t xml:space="preserve"> (смешанная)</w:t>
            </w:r>
          </w:p>
          <w:p w:rsidR="005F72A7" w:rsidRPr="00611E4F" w:rsidRDefault="005F72A7" w:rsidP="002D2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E4F">
              <w:rPr>
                <w:rFonts w:ascii="Times New Roman" w:hAnsi="Times New Roman" w:cs="Times New Roman"/>
                <w:sz w:val="24"/>
                <w:szCs w:val="24"/>
              </w:rPr>
              <w:t xml:space="preserve">17-18 баллов - </w:t>
            </w:r>
            <w:proofErr w:type="gramStart"/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Нормальная</w:t>
            </w:r>
            <w:proofErr w:type="gramEnd"/>
          </w:p>
          <w:p w:rsidR="005F72A7" w:rsidRDefault="005F72A7" w:rsidP="002D2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E4F">
              <w:rPr>
                <w:rFonts w:ascii="Times New Roman" w:hAnsi="Times New Roman" w:cs="Times New Roman"/>
                <w:sz w:val="24"/>
                <w:szCs w:val="24"/>
              </w:rPr>
              <w:t>19-24 баллов - Сухая и/или чувствительная</w:t>
            </w:r>
          </w:p>
          <w:p w:rsidR="005F72A7" w:rsidRDefault="005F72A7" w:rsidP="002D2E07">
            <w:pPr>
              <w:jc w:val="both"/>
            </w:pPr>
          </w:p>
          <w:p w:rsidR="005F72A7" w:rsidRDefault="005F72A7" w:rsidP="002D2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900" w:rsidRPr="000E5F03" w:rsidRDefault="00CA3900" w:rsidP="005F72A7"/>
    <w:p w:rsidR="0044194A" w:rsidRPr="00CA3900" w:rsidRDefault="0044194A" w:rsidP="0044194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CA39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Преподаватель </w:t>
      </w:r>
      <w:proofErr w:type="spellStart"/>
      <w:r w:rsidRPr="00CA3900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Мардаровская</w:t>
      </w:r>
      <w:proofErr w:type="spellEnd"/>
      <w:r w:rsidRPr="00CA39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И.В.</w:t>
      </w:r>
    </w:p>
    <w:p w:rsidR="0044194A" w:rsidRPr="00CA3900" w:rsidRDefault="0044194A" w:rsidP="0044194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A3900" w:rsidRPr="000149F2" w:rsidRDefault="00CA3900" w:rsidP="005F72A7"/>
    <w:p w:rsidR="00CA3900" w:rsidRPr="00CA3900" w:rsidRDefault="00CA3900" w:rsidP="00CA390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A3900" w:rsidRPr="00CA3900" w:rsidRDefault="00CA3900" w:rsidP="00CA390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A3900" w:rsidRPr="00CA3900" w:rsidRDefault="00CA3900" w:rsidP="00CA390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A3900" w:rsidRPr="00CA3900" w:rsidRDefault="00CA3900" w:rsidP="005F72A7">
      <w:pPr>
        <w:rPr>
          <w:lang w:val="en-US"/>
        </w:rPr>
      </w:pPr>
    </w:p>
    <w:sectPr w:rsidR="00CA3900" w:rsidRPr="00CA3900" w:rsidSect="00E6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A3A"/>
    <w:multiLevelType w:val="multilevel"/>
    <w:tmpl w:val="AC0C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E2C86"/>
    <w:multiLevelType w:val="hybridMultilevel"/>
    <w:tmpl w:val="0246A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C57F3"/>
    <w:multiLevelType w:val="hybridMultilevel"/>
    <w:tmpl w:val="0246A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E4CC7"/>
    <w:multiLevelType w:val="hybridMultilevel"/>
    <w:tmpl w:val="0246A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4CB"/>
    <w:rsid w:val="000149F2"/>
    <w:rsid w:val="000C185F"/>
    <w:rsid w:val="000E5F03"/>
    <w:rsid w:val="001A46EE"/>
    <w:rsid w:val="0044194A"/>
    <w:rsid w:val="004864CB"/>
    <w:rsid w:val="004D6D3D"/>
    <w:rsid w:val="005F72A7"/>
    <w:rsid w:val="008569A4"/>
    <w:rsid w:val="00CA3900"/>
    <w:rsid w:val="00E6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D3D"/>
    <w:pPr>
      <w:ind w:left="720"/>
      <w:contextualSpacing/>
    </w:pPr>
  </w:style>
  <w:style w:type="table" w:styleId="a4">
    <w:name w:val="Table Grid"/>
    <w:basedOn w:val="a1"/>
    <w:uiPriority w:val="59"/>
    <w:rsid w:val="004D6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Social</cp:lastModifiedBy>
  <cp:revision>5</cp:revision>
  <cp:lastPrinted>2014-09-24T06:31:00Z</cp:lastPrinted>
  <dcterms:created xsi:type="dcterms:W3CDTF">2014-09-23T18:02:00Z</dcterms:created>
  <dcterms:modified xsi:type="dcterms:W3CDTF">2021-01-09T15:51:00Z</dcterms:modified>
</cp:coreProperties>
</file>